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066" w:rsidRPr="00032BF0" w:rsidRDefault="00B47066" w:rsidP="00B47066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8935E1">
        <w:rPr>
          <w:rFonts w:ascii="Times New Roman" w:hAnsi="Times New Roman" w:cs="Times New Roman"/>
          <w:b/>
        </w:rPr>
        <w:t>Supporting Information Table S2</w:t>
      </w:r>
      <w:r>
        <w:rPr>
          <w:rFonts w:ascii="Times New Roman" w:hAnsi="Times New Roman" w:cs="Times New Roman"/>
        </w:rPr>
        <w:t>. List of microsatellites analyzed</w:t>
      </w:r>
      <w:r w:rsidR="00C872A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their</w:t>
      </w:r>
      <w:r w:rsidR="00F01E96">
        <w:rPr>
          <w:rFonts w:ascii="Times New Roman" w:hAnsi="Times New Roman" w:cs="Times New Roman"/>
        </w:rPr>
        <w:t xml:space="preserve"> Genbank accession numbers,</w:t>
      </w:r>
      <w:r w:rsidR="00C872A6">
        <w:rPr>
          <w:rFonts w:ascii="Times New Roman" w:hAnsi="Times New Roman" w:cs="Times New Roman"/>
        </w:rPr>
        <w:t xml:space="preserve"> the chromosomal location of each locus </w:t>
      </w:r>
      <w:r>
        <w:rPr>
          <w:rFonts w:ascii="Times New Roman" w:hAnsi="Times New Roman" w:cs="Times New Roman"/>
        </w:rPr>
        <w:t xml:space="preserve">in the </w:t>
      </w:r>
      <w:r w:rsidRPr="008935E1">
        <w:rPr>
          <w:rFonts w:ascii="Times New Roman" w:hAnsi="Times New Roman" w:cs="Times New Roman"/>
          <w:i/>
        </w:rPr>
        <w:t xml:space="preserve">Rhagoletis </w:t>
      </w:r>
      <w:r>
        <w:rPr>
          <w:rFonts w:ascii="Times New Roman" w:hAnsi="Times New Roman" w:cs="Times New Roman"/>
        </w:rPr>
        <w:t xml:space="preserve">genome (Michel et al. 2010), and the primer pairs used to PCR amplify the microsatellites.   </w:t>
      </w:r>
    </w:p>
    <w:tbl>
      <w:tblPr>
        <w:tblW w:w="9015" w:type="dxa"/>
        <w:tblInd w:w="93" w:type="dxa"/>
        <w:tblLook w:val="04A0" w:firstRow="1" w:lastRow="0" w:firstColumn="1" w:lastColumn="0" w:noHBand="0" w:noVBand="1"/>
      </w:tblPr>
      <w:tblGrid>
        <w:gridCol w:w="1231"/>
        <w:gridCol w:w="1840"/>
        <w:gridCol w:w="1580"/>
        <w:gridCol w:w="4364"/>
      </w:tblGrid>
      <w:tr w:rsidR="00B47066" w:rsidRPr="008935E1">
        <w:trPr>
          <w:trHeight w:val="63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Locus designation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Genbank accession number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Chromosome #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Primer sequences (5' to 3')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AY734887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TCCACTCAAATACGGCAACA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GCAGCCGATCTTTTCGTCTA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AY734888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GCAAGCGAGTCGTAATCACA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CCCTCATCATTGTGGTCCTC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AY734891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CATTGGCAACGCTAGTTCAA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GCGCTGAAACCATGAAAAAT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p09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AY734893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CGGCAGGTAAATGACCAAAA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GCAATGACCGTTGGCTATTA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AY734895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ATGCAGCCATGACTGAGATG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TGGAAAGTAATTTCACAAAGGCTA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AY734900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CGCTTTAGATTTTCGCTACACA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ACGCAGTGCCAAATCTTCTT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p18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AY734902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CCCAATGTCCCGTAAACTTC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TTCACTCAATGCCCATTTCA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p25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AY734909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ATGACATTCGCTACGGGGTA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TCTCGGAGAGTGGCAGTTTT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TTCTCACATTTTCGCGTTTG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CTGGCCAATGCATAAATCCT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p29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TCCATGTGTGCCAGAACATT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GACGTTATTTCGCTCGGTTG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p37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CAACAGCGCGACTTAGTGAA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TGGCTTCCACCTTTGTTTTT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p46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AY734930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GCGCATTTCTCCATTCATTT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GCGGTAATTGTGCGTATGTG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p50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AY734934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GTGCAACCAGTGAGCAGTGT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TCTGACTGGCCCGTATTTGT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p60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AY734944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TACAACCTAGGCAGCCCAAC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GTCTGGTTTGGCGATCACTT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p66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AY734950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GCAAACCATTTTCCACGAAT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CGAAGCATGAATGCAACAAC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p70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AY734954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CAGCCTGCCAACACCATT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GCAACGCCTTCAAATTCATC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p71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AY734955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CGCAAGCACTTTTTGAACTG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CTGCTGAATTGGCAGCATAA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p73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AY734957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TTTTCTCGTCTACTCGTGTTAGTTAAT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AAAATGCACTTTGTAAATAGTCACTCA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p80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AY734964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GGACAGTTGTGGTTGCTGAA</w:t>
            </w:r>
          </w:p>
        </w:tc>
      </w:tr>
      <w:tr w:rsidR="00B47066" w:rsidRPr="008935E1">
        <w:trPr>
          <w:trHeight w:val="300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7066" w:rsidRPr="008935E1" w:rsidRDefault="00B47066" w:rsidP="000D7B67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 w:rsidRPr="008935E1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TCCTTTGCAATGTTATGGTAATTG</w:t>
            </w:r>
          </w:p>
        </w:tc>
      </w:tr>
    </w:tbl>
    <w:p w:rsidR="000D2225" w:rsidRDefault="000D2225" w:rsidP="00B47066"/>
    <w:sectPr w:rsidR="000D2225" w:rsidSect="00BB1E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1F3" w:rsidRDefault="003F01F3" w:rsidP="00451D4A">
      <w:pPr>
        <w:spacing w:after="0"/>
      </w:pPr>
      <w:r>
        <w:separator/>
      </w:r>
    </w:p>
  </w:endnote>
  <w:endnote w:type="continuationSeparator" w:id="0">
    <w:p w:rsidR="003F01F3" w:rsidRDefault="003F01F3" w:rsidP="00451D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4A" w:rsidRDefault="00451D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94188"/>
      <w:docPartObj>
        <w:docPartGallery w:val="Page Numbers (Bottom of Page)"/>
        <w:docPartUnique/>
      </w:docPartObj>
    </w:sdtPr>
    <w:sdtEndPr/>
    <w:sdtContent>
      <w:p w:rsidR="00451D4A" w:rsidRDefault="00A610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2B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1D4A" w:rsidRDefault="00451D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4A" w:rsidRDefault="00451D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1F3" w:rsidRDefault="003F01F3" w:rsidP="00451D4A">
      <w:pPr>
        <w:spacing w:after="0"/>
      </w:pPr>
      <w:r>
        <w:separator/>
      </w:r>
    </w:p>
  </w:footnote>
  <w:footnote w:type="continuationSeparator" w:id="0">
    <w:p w:rsidR="003F01F3" w:rsidRDefault="003F01F3" w:rsidP="00451D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4A" w:rsidRDefault="00451D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4A" w:rsidRDefault="00451D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D4A" w:rsidRDefault="00451D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66"/>
    <w:rsid w:val="000D2225"/>
    <w:rsid w:val="003F01F3"/>
    <w:rsid w:val="00451D4A"/>
    <w:rsid w:val="00A6102A"/>
    <w:rsid w:val="00B36291"/>
    <w:rsid w:val="00B47066"/>
    <w:rsid w:val="00BB1ED1"/>
    <w:rsid w:val="00C872A6"/>
    <w:rsid w:val="00D04E6D"/>
    <w:rsid w:val="00D42BF0"/>
    <w:rsid w:val="00F0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BA5798-EBDF-4908-88B0-0162CB6BB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066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51D4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1D4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51D4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51D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Jeffrey Feder</dc:creator>
  <cp:lastModifiedBy>Kim Marsicek</cp:lastModifiedBy>
  <cp:revision>2</cp:revision>
  <dcterms:created xsi:type="dcterms:W3CDTF">2018-02-27T23:27:00Z</dcterms:created>
  <dcterms:modified xsi:type="dcterms:W3CDTF">2018-02-27T23:27:00Z</dcterms:modified>
</cp:coreProperties>
</file>